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75176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fani tematyki klocków Lego cały czas poszerzamy ich ofertę w naszym sklepie. Biorąc pod uwagę fakt, jak bardzo popularna jest obecnie marka Gwiezdnych wojen zdecydowaliśmy się na wprowadzenie do sklepu modelu znanego jako Star Wars 75176.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 że ogromną popularnością cieszą klocki Lego i związane z nimi marki. Duński gigant oczywiście stara się z tego wyciągnąć jak najwięcej - w rezultacie otrzymujemy coraz bardziej wymyślne zestawy, pełne szczegółów.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75176</w:t>
      </w:r>
      <w:r>
        <w:rPr>
          <w:rFonts w:ascii="calibri" w:hAnsi="calibri" w:eastAsia="calibri" w:cs="calibri"/>
          <w:sz w:val="24"/>
          <w:szCs w:val="24"/>
        </w:rPr>
        <w:t xml:space="preserve"> to przykład zestawu przygotowanego z pasji do Gwiezdnych Wojen i najnowszych filmów należących do serii.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Star Wars 75176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Pojazd transportowy ruchu oporu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każdy fan filmowych gwiezdnych wojen odnajdzie coś dla siebie w naszym asortymencie. Świetnym tego przykładem jest zestaw przedstawiający pojazd, który na dużym ekranie mogliśmy oglądać w jednej z ostatnich scen - pojazd transportowy wykorzystywany przez Ruch Oporu do ewakuacji swoich ludzi.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75176</w:t>
      </w:r>
      <w:r>
        <w:rPr>
          <w:rFonts w:ascii="calibri" w:hAnsi="calibri" w:eastAsia="calibri" w:cs="calibri"/>
          <w:sz w:val="24"/>
          <w:szCs w:val="24"/>
        </w:rPr>
        <w:t xml:space="preserve"> zawiera w sobie także figurki takich postaci jak Finn i Rose, którym poświęcono cały osobny wątek.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właśnie ten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złożeniu kapsuła posiada kokpit, w którym zmieszczą się dwie figurki. Jego osłonę można zdjąć, co ukaże pełne szczegółów wnętrze. Dodatkowe panele umożliwiają przechowywanie broni w ukryciu i zabezpieczeniu. Znajdą się w niej między innymi blaster Finna i pistolet Rose.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176-pojazd-transportowy-ruchu-op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2026-05-22T04:08:35+02:00</dcterms:created>
  <dcterms:modified xsi:type="dcterms:W3CDTF">2026-05-22T04:08:35+02:00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